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BA4DA6B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48D" w:rsidRPr="00770933" w:rsidRDefault="0072348D" w:rsidP="0072348D">
      <w:pPr>
        <w:jc w:val="center"/>
      </w:pPr>
      <w:r w:rsidRPr="00770933">
        <w:rPr>
          <w:rFonts w:hint="eastAsia"/>
        </w:rPr>
        <w:t>（表）</w:t>
      </w:r>
    </w:p>
    <w:p w:rsidR="00F7306B" w:rsidRDefault="00ED511B">
      <w:r>
        <w:rPr>
          <w:rFonts w:hint="eastAsia"/>
        </w:rPr>
        <w:t>様式</w:t>
      </w:r>
      <w:r w:rsidR="008F62F8">
        <w:rPr>
          <w:rFonts w:hint="eastAsia"/>
        </w:rPr>
        <w:t>第</w:t>
      </w:r>
      <w:r w:rsidR="00C65CBE">
        <w:rPr>
          <w:rFonts w:hint="eastAsia"/>
        </w:rPr>
        <w:t>３</w:t>
      </w:r>
      <w:r w:rsidR="008F62F8">
        <w:rPr>
          <w:rFonts w:hint="eastAsia"/>
        </w:rPr>
        <w:t>号（</w:t>
      </w:r>
      <w:r w:rsidR="004E4725">
        <w:rPr>
          <w:rFonts w:hint="eastAsia"/>
        </w:rPr>
        <w:t>第</w:t>
      </w:r>
      <w:r w:rsidR="007F2C57">
        <w:rPr>
          <w:rFonts w:hint="eastAsia"/>
        </w:rPr>
        <w:t>６</w:t>
      </w:r>
      <w:r w:rsidR="004E4725">
        <w:rPr>
          <w:rFonts w:hint="eastAsia"/>
        </w:rPr>
        <w:t>条関係・</w:t>
      </w:r>
      <w:r w:rsidR="008F62F8">
        <w:rPr>
          <w:rFonts w:hint="eastAsia"/>
        </w:rPr>
        <w:t>がん治療実施医療機関において記載）</w:t>
      </w:r>
    </w:p>
    <w:p w:rsidR="008F62F8" w:rsidRDefault="008F62F8"/>
    <w:p w:rsidR="00ED511B" w:rsidRPr="008809B5" w:rsidRDefault="00DA6C6B" w:rsidP="00ED511B">
      <w:pPr>
        <w:jc w:val="center"/>
        <w:rPr>
          <w:szCs w:val="21"/>
        </w:rPr>
      </w:pPr>
      <w:r>
        <w:rPr>
          <w:rFonts w:hint="eastAsia"/>
          <w:szCs w:val="21"/>
        </w:rPr>
        <w:t>佐賀</w:t>
      </w:r>
      <w:r w:rsidR="00ED511B" w:rsidRPr="008F62F8">
        <w:rPr>
          <w:rFonts w:hint="eastAsia"/>
          <w:szCs w:val="21"/>
        </w:rPr>
        <w:t>県</w:t>
      </w:r>
      <w:r w:rsidR="00FC4067">
        <w:rPr>
          <w:rFonts w:hint="eastAsia"/>
          <w:szCs w:val="21"/>
        </w:rPr>
        <w:t>小児・ＡＹＡ世代</w:t>
      </w:r>
      <w:r w:rsidR="00ED511B" w:rsidRPr="008F62F8">
        <w:rPr>
          <w:rFonts w:hint="eastAsia"/>
          <w:szCs w:val="21"/>
        </w:rPr>
        <w:t>がん</w:t>
      </w:r>
      <w:r w:rsidR="00E96B88" w:rsidRPr="008809B5">
        <w:rPr>
          <w:rFonts w:hint="eastAsia"/>
          <w:szCs w:val="21"/>
        </w:rPr>
        <w:t>患者</w:t>
      </w:r>
      <w:r w:rsidR="00ED511B" w:rsidRPr="008809B5">
        <w:rPr>
          <w:rFonts w:hint="eastAsia"/>
          <w:szCs w:val="21"/>
        </w:rPr>
        <w:t>妊</w:t>
      </w:r>
      <w:r w:rsidR="002C6F09" w:rsidRPr="008809B5">
        <w:rPr>
          <w:rFonts w:hint="eastAsia"/>
          <w:szCs w:val="21"/>
        </w:rPr>
        <w:t>孕</w:t>
      </w:r>
      <w:r w:rsidR="00ED511B" w:rsidRPr="008809B5">
        <w:rPr>
          <w:rFonts w:hint="eastAsia"/>
          <w:szCs w:val="21"/>
        </w:rPr>
        <w:t>性</w:t>
      </w:r>
      <w:r w:rsidR="00507F1F" w:rsidRPr="008809B5">
        <w:rPr>
          <w:rFonts w:hint="eastAsia"/>
          <w:szCs w:val="21"/>
        </w:rPr>
        <w:t>温存治療実施</w:t>
      </w:r>
      <w:r w:rsidR="008F62F8" w:rsidRPr="008809B5">
        <w:rPr>
          <w:rFonts w:hint="eastAsia"/>
          <w:szCs w:val="21"/>
        </w:rPr>
        <w:t>証明書</w:t>
      </w:r>
    </w:p>
    <w:p w:rsidR="00A56848" w:rsidRPr="008809B5" w:rsidRDefault="00A56848" w:rsidP="00ED511B">
      <w:pPr>
        <w:rPr>
          <w:szCs w:val="21"/>
        </w:rPr>
      </w:pPr>
    </w:p>
    <w:p w:rsidR="00ED511B" w:rsidRPr="008809B5" w:rsidRDefault="000E4700" w:rsidP="00A56848">
      <w:pPr>
        <w:ind w:firstLineChars="100" w:firstLine="210"/>
        <w:rPr>
          <w:szCs w:val="21"/>
        </w:rPr>
      </w:pPr>
      <w:r w:rsidRPr="008809B5">
        <w:rPr>
          <w:rFonts w:hint="eastAsia"/>
          <w:szCs w:val="21"/>
        </w:rPr>
        <w:t>次</w:t>
      </w:r>
      <w:r w:rsidR="00324D2F" w:rsidRPr="008809B5">
        <w:rPr>
          <w:rFonts w:hint="eastAsia"/>
          <w:szCs w:val="21"/>
        </w:rPr>
        <w:t>の者については、「小児、思春期・若年がん患者の妊孕性温存に関する診療ガイドライン」に基づき、</w:t>
      </w:r>
      <w:r w:rsidR="00ED511B" w:rsidRPr="008809B5">
        <w:rPr>
          <w:rFonts w:hint="eastAsia"/>
          <w:szCs w:val="21"/>
        </w:rPr>
        <w:t>がん治療により妊</w:t>
      </w:r>
      <w:r w:rsidR="002C6F09" w:rsidRPr="008809B5">
        <w:rPr>
          <w:rFonts w:hint="eastAsia"/>
          <w:szCs w:val="21"/>
        </w:rPr>
        <w:t>孕</w:t>
      </w:r>
      <w:r w:rsidR="00ED511B" w:rsidRPr="008809B5">
        <w:rPr>
          <w:rFonts w:hint="eastAsia"/>
          <w:szCs w:val="21"/>
        </w:rPr>
        <w:t>性</w:t>
      </w:r>
      <w:r w:rsidR="00AC68DE" w:rsidRPr="008809B5">
        <w:rPr>
          <w:rFonts w:hint="eastAsia"/>
          <w:szCs w:val="21"/>
        </w:rPr>
        <w:t>が</w:t>
      </w:r>
      <w:r w:rsidR="00ED511B" w:rsidRPr="008809B5">
        <w:rPr>
          <w:rFonts w:hint="eastAsia"/>
          <w:szCs w:val="21"/>
        </w:rPr>
        <w:t>低下</w:t>
      </w:r>
      <w:r w:rsidR="008F62F8" w:rsidRPr="008809B5">
        <w:rPr>
          <w:rFonts w:hint="eastAsia"/>
          <w:szCs w:val="21"/>
        </w:rPr>
        <w:t>する</w:t>
      </w:r>
      <w:r w:rsidR="00DC25D7" w:rsidRPr="008809B5">
        <w:rPr>
          <w:rFonts w:hint="eastAsia"/>
          <w:szCs w:val="21"/>
        </w:rPr>
        <w:t>、</w:t>
      </w:r>
      <w:r w:rsidRPr="008809B5">
        <w:rPr>
          <w:rFonts w:hint="eastAsia"/>
          <w:szCs w:val="21"/>
        </w:rPr>
        <w:t>又</w:t>
      </w:r>
      <w:r w:rsidR="00ED511B" w:rsidRPr="008809B5">
        <w:rPr>
          <w:rFonts w:hint="eastAsia"/>
          <w:szCs w:val="21"/>
        </w:rPr>
        <w:t>は</w:t>
      </w:r>
      <w:r w:rsidR="008F62F8" w:rsidRPr="008809B5">
        <w:rPr>
          <w:rFonts w:hint="eastAsia"/>
          <w:szCs w:val="21"/>
        </w:rPr>
        <w:t>失う</w:t>
      </w:r>
      <w:r w:rsidR="00E96B88" w:rsidRPr="008809B5">
        <w:rPr>
          <w:rFonts w:hint="eastAsia"/>
          <w:szCs w:val="21"/>
        </w:rPr>
        <w:t>おそれ</w:t>
      </w:r>
      <w:r w:rsidR="002C6F09" w:rsidRPr="008809B5">
        <w:rPr>
          <w:rFonts w:hint="eastAsia"/>
          <w:szCs w:val="21"/>
        </w:rPr>
        <w:t>があり、</w:t>
      </w:r>
      <w:r w:rsidR="00DB3277" w:rsidRPr="008809B5">
        <w:rPr>
          <w:rFonts w:hint="eastAsia"/>
          <w:szCs w:val="21"/>
        </w:rPr>
        <w:t>妊</w:t>
      </w:r>
      <w:r w:rsidR="002C6F09" w:rsidRPr="008809B5">
        <w:rPr>
          <w:rFonts w:hint="eastAsia"/>
          <w:szCs w:val="21"/>
        </w:rPr>
        <w:t>孕</w:t>
      </w:r>
      <w:r w:rsidR="00DB3277" w:rsidRPr="008809B5">
        <w:rPr>
          <w:rFonts w:hint="eastAsia"/>
          <w:szCs w:val="21"/>
        </w:rPr>
        <w:t>性温存治療</w:t>
      </w:r>
      <w:r w:rsidR="002C6F09" w:rsidRPr="008809B5">
        <w:rPr>
          <w:rFonts w:hint="eastAsia"/>
          <w:szCs w:val="21"/>
        </w:rPr>
        <w:t>（※）</w:t>
      </w:r>
      <w:r w:rsidR="00DB3277" w:rsidRPr="008809B5">
        <w:rPr>
          <w:rFonts w:hint="eastAsia"/>
          <w:szCs w:val="21"/>
        </w:rPr>
        <w:t>を実施することに</w:t>
      </w:r>
      <w:r w:rsidR="002C6F09" w:rsidRPr="008809B5">
        <w:rPr>
          <w:rFonts w:hint="eastAsia"/>
          <w:szCs w:val="21"/>
        </w:rPr>
        <w:t>ついて</w:t>
      </w:r>
      <w:r w:rsidR="000354FB" w:rsidRPr="008809B5">
        <w:rPr>
          <w:rFonts w:hint="eastAsia"/>
          <w:szCs w:val="21"/>
        </w:rPr>
        <w:t>本人に</w:t>
      </w:r>
      <w:r w:rsidR="002C6F09" w:rsidRPr="008809B5">
        <w:rPr>
          <w:rFonts w:hint="eastAsia"/>
          <w:szCs w:val="21"/>
        </w:rPr>
        <w:t>説明し同意を得たことを</w:t>
      </w:r>
      <w:r w:rsidR="00DB3277" w:rsidRPr="008809B5">
        <w:rPr>
          <w:rFonts w:hint="eastAsia"/>
          <w:szCs w:val="21"/>
        </w:rPr>
        <w:t>証明します。</w:t>
      </w:r>
    </w:p>
    <w:p w:rsidR="00373009" w:rsidRPr="008809B5" w:rsidRDefault="00373009" w:rsidP="00A56848">
      <w:pPr>
        <w:ind w:firstLineChars="100" w:firstLine="210"/>
        <w:rPr>
          <w:szCs w:val="21"/>
        </w:rPr>
      </w:pPr>
    </w:p>
    <w:p w:rsidR="00ED511B" w:rsidRPr="008809B5" w:rsidRDefault="00ED511B" w:rsidP="00ED511B">
      <w:pPr>
        <w:rPr>
          <w:szCs w:val="21"/>
        </w:rPr>
      </w:pPr>
      <w:r w:rsidRPr="008809B5">
        <w:rPr>
          <w:rFonts w:hint="eastAsia"/>
          <w:szCs w:val="21"/>
        </w:rPr>
        <w:t xml:space="preserve">　　　</w:t>
      </w:r>
      <w:r w:rsidR="008943D8" w:rsidRPr="008809B5">
        <w:rPr>
          <w:rFonts w:hint="eastAsia"/>
          <w:szCs w:val="21"/>
        </w:rPr>
        <w:t xml:space="preserve">　　　　　　　　　　　　　　　　　　　　　　　　　</w:t>
      </w:r>
      <w:r w:rsidR="00770933" w:rsidRPr="008809B5">
        <w:rPr>
          <w:rFonts w:hint="eastAsia"/>
          <w:szCs w:val="21"/>
        </w:rPr>
        <w:t>令和</w:t>
      </w:r>
      <w:r w:rsidR="008943D8" w:rsidRPr="008809B5">
        <w:rPr>
          <w:rFonts w:hint="eastAsia"/>
          <w:szCs w:val="21"/>
        </w:rPr>
        <w:t xml:space="preserve">　　</w:t>
      </w:r>
      <w:r w:rsidRPr="008809B5">
        <w:rPr>
          <w:rFonts w:hint="eastAsia"/>
          <w:szCs w:val="21"/>
        </w:rPr>
        <w:t xml:space="preserve">年　　</w:t>
      </w:r>
      <w:r w:rsidR="008943D8" w:rsidRPr="008809B5">
        <w:rPr>
          <w:rFonts w:hint="eastAsia"/>
          <w:szCs w:val="21"/>
        </w:rPr>
        <w:t xml:space="preserve">　</w:t>
      </w:r>
      <w:r w:rsidRPr="008809B5">
        <w:rPr>
          <w:rFonts w:hint="eastAsia"/>
          <w:szCs w:val="21"/>
        </w:rPr>
        <w:t xml:space="preserve">月　　</w:t>
      </w:r>
      <w:r w:rsidR="008943D8" w:rsidRPr="008809B5">
        <w:rPr>
          <w:rFonts w:hint="eastAsia"/>
          <w:szCs w:val="21"/>
        </w:rPr>
        <w:t xml:space="preserve">　</w:t>
      </w:r>
      <w:r w:rsidRPr="008809B5">
        <w:rPr>
          <w:rFonts w:hint="eastAsia"/>
          <w:szCs w:val="21"/>
        </w:rPr>
        <w:t>日</w:t>
      </w:r>
    </w:p>
    <w:p w:rsidR="008F62F8" w:rsidRPr="008809B5" w:rsidRDefault="008F62F8" w:rsidP="008F62F8"/>
    <w:p w:rsidR="008F62F8" w:rsidRPr="008809B5" w:rsidRDefault="008F62F8" w:rsidP="008F62F8">
      <w:pPr>
        <w:ind w:firstLineChars="1100" w:firstLine="2310"/>
      </w:pPr>
      <w:r w:rsidRPr="008809B5">
        <w:rPr>
          <w:rFonts w:hint="eastAsia"/>
        </w:rPr>
        <w:t>医療機関の名称及び所在地</w:t>
      </w:r>
      <w:bookmarkStart w:id="0" w:name="_GoBack"/>
      <w:bookmarkEnd w:id="0"/>
    </w:p>
    <w:p w:rsidR="008F62F8" w:rsidRDefault="008F62F8" w:rsidP="008F62F8">
      <w:pPr>
        <w:ind w:firstLineChars="1100" w:firstLine="2310"/>
      </w:pPr>
    </w:p>
    <w:p w:rsidR="008F62F8" w:rsidRDefault="008F62F8" w:rsidP="008F62F8"/>
    <w:p w:rsidR="008F62F8" w:rsidRDefault="008F62F8" w:rsidP="008F62F8">
      <w:pPr>
        <w:ind w:firstLineChars="1100" w:firstLine="2310"/>
      </w:pPr>
      <w:r>
        <w:rPr>
          <w:rFonts w:hint="eastAsia"/>
        </w:rPr>
        <w:t>がん治療主治医氏名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  </w:t>
      </w:r>
      <w:r w:rsidRPr="00072793">
        <w:rPr>
          <w:rFonts w:hint="eastAsia"/>
        </w:rPr>
        <w:t xml:space="preserve"> </w:t>
      </w:r>
      <w:r w:rsidRPr="00072793">
        <w:rPr>
          <w:rFonts w:hint="eastAsia"/>
        </w:rPr>
        <w:t>㊞</w:t>
      </w:r>
    </w:p>
    <w:p w:rsidR="008F62F8" w:rsidRDefault="000E4700" w:rsidP="008F62F8">
      <w:pPr>
        <w:ind w:firstLineChars="1100" w:firstLine="2310"/>
      </w:pPr>
      <w:r w:rsidRPr="007D7896">
        <w:rPr>
          <w:rFonts w:hint="eastAsia"/>
        </w:rPr>
        <w:t>（</w:t>
      </w:r>
      <w:r w:rsidRPr="007D7896">
        <w:rPr>
          <w:rFonts w:hint="eastAsia"/>
        </w:rPr>
        <w:t xml:space="preserve"> </w:t>
      </w:r>
      <w:r w:rsidRPr="007D7896">
        <w:rPr>
          <w:rFonts w:hint="eastAsia"/>
        </w:rPr>
        <w:t>主治医が自署又は記名押印）</w:t>
      </w:r>
    </w:p>
    <w:p w:rsidR="00ED511B" w:rsidRPr="008F62F8" w:rsidRDefault="00ED511B" w:rsidP="00ED511B">
      <w:pPr>
        <w:rPr>
          <w:szCs w:val="21"/>
        </w:rPr>
      </w:pPr>
      <w:r w:rsidRPr="008F62F8">
        <w:rPr>
          <w:rFonts w:hint="eastAsia"/>
          <w:szCs w:val="21"/>
        </w:rPr>
        <w:t>医療機関記入欄（がん治療主治医がご記入ください）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2928"/>
        <w:gridCol w:w="4542"/>
      </w:tblGrid>
      <w:tr w:rsidR="00ED511B" w:rsidTr="00064B56">
        <w:trPr>
          <w:trHeight w:val="948"/>
        </w:trPr>
        <w:tc>
          <w:tcPr>
            <w:tcW w:w="2250" w:type="dxa"/>
            <w:vAlign w:val="center"/>
          </w:tcPr>
          <w:p w:rsidR="00ED511B" w:rsidRPr="00ED511B" w:rsidRDefault="00ED511B" w:rsidP="008F62F8">
            <w:pPr>
              <w:jc w:val="center"/>
              <w:rPr>
                <w:szCs w:val="21"/>
              </w:rPr>
            </w:pPr>
            <w:r w:rsidRPr="00ED511B">
              <w:rPr>
                <w:rFonts w:hint="eastAsia"/>
                <w:szCs w:val="21"/>
              </w:rPr>
              <w:t>（ふりがな）</w:t>
            </w:r>
          </w:p>
          <w:p w:rsidR="00ED511B" w:rsidRPr="00ED511B" w:rsidRDefault="007A7D3D" w:rsidP="008F62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患者</w:t>
            </w:r>
            <w:r w:rsidR="00ED511B" w:rsidRPr="00ED511B">
              <w:rPr>
                <w:rFonts w:hint="eastAsia"/>
                <w:szCs w:val="21"/>
              </w:rPr>
              <w:t>氏名</w:t>
            </w:r>
          </w:p>
        </w:tc>
        <w:tc>
          <w:tcPr>
            <w:tcW w:w="7487" w:type="dxa"/>
            <w:gridSpan w:val="2"/>
            <w:shd w:val="clear" w:color="auto" w:fill="auto"/>
            <w:vAlign w:val="center"/>
          </w:tcPr>
          <w:p w:rsidR="00ED511B" w:rsidRDefault="00ED511B" w:rsidP="008F62F8">
            <w:pPr>
              <w:widowControl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　　　　　　　　　　</w:t>
            </w:r>
            <w:r w:rsidR="009D4E09">
              <w:rPr>
                <w:rFonts w:hint="eastAsia"/>
                <w:szCs w:val="21"/>
              </w:rPr>
              <w:t xml:space="preserve">　　　　　　　　　　　　</w:t>
            </w:r>
            <w:r>
              <w:rPr>
                <w:rFonts w:hint="eastAsia"/>
                <w:szCs w:val="21"/>
              </w:rPr>
              <w:t xml:space="preserve">　　　　　）</w:t>
            </w:r>
          </w:p>
          <w:p w:rsidR="00ED511B" w:rsidRPr="00ED511B" w:rsidRDefault="008F62F8" w:rsidP="008F62F8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064B56" w:rsidTr="00064B56">
        <w:trPr>
          <w:trHeight w:val="948"/>
        </w:trPr>
        <w:tc>
          <w:tcPr>
            <w:tcW w:w="2250" w:type="dxa"/>
            <w:vAlign w:val="center"/>
          </w:tcPr>
          <w:p w:rsidR="00064B56" w:rsidRPr="007F6986" w:rsidRDefault="007A7D3D" w:rsidP="008F62F8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患者</w:t>
            </w:r>
            <w:r w:rsidR="00064B5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487" w:type="dxa"/>
            <w:gridSpan w:val="2"/>
            <w:shd w:val="clear" w:color="auto" w:fill="auto"/>
            <w:vAlign w:val="center"/>
          </w:tcPr>
          <w:p w:rsidR="00064B56" w:rsidRPr="008809B5" w:rsidRDefault="00064B56" w:rsidP="00064B56">
            <w:pPr>
              <w:widowControl/>
              <w:jc w:val="center"/>
              <w:rPr>
                <w:szCs w:val="21"/>
              </w:rPr>
            </w:pPr>
            <w:r w:rsidRPr="008809B5">
              <w:rPr>
                <w:rFonts w:hint="eastAsia"/>
              </w:rPr>
              <w:t xml:space="preserve">年　　</w:t>
            </w:r>
            <w:r w:rsidR="009D4E09" w:rsidRPr="008809B5">
              <w:rPr>
                <w:rFonts w:hint="eastAsia"/>
              </w:rPr>
              <w:t xml:space="preserve">　</w:t>
            </w:r>
            <w:r w:rsidRPr="008809B5">
              <w:rPr>
                <w:rFonts w:hint="eastAsia"/>
              </w:rPr>
              <w:t xml:space="preserve">月　　</w:t>
            </w:r>
            <w:r w:rsidR="009D4E09" w:rsidRPr="008809B5">
              <w:rPr>
                <w:rFonts w:hint="eastAsia"/>
              </w:rPr>
              <w:t xml:space="preserve">　</w:t>
            </w:r>
            <w:r w:rsidRPr="008809B5">
              <w:rPr>
                <w:rFonts w:hint="eastAsia"/>
              </w:rPr>
              <w:t xml:space="preserve">日　　</w:t>
            </w:r>
            <w:r w:rsidR="009D4E09" w:rsidRPr="008809B5">
              <w:rPr>
                <w:rFonts w:hint="eastAsia"/>
              </w:rPr>
              <w:t xml:space="preserve">　</w:t>
            </w:r>
            <w:r w:rsidRPr="008809B5">
              <w:rPr>
                <w:rFonts w:hint="eastAsia"/>
              </w:rPr>
              <w:t xml:space="preserve">　　</w:t>
            </w:r>
          </w:p>
        </w:tc>
      </w:tr>
      <w:tr w:rsidR="003A298D" w:rsidTr="00C2361A">
        <w:trPr>
          <w:trHeight w:val="330"/>
        </w:trPr>
        <w:tc>
          <w:tcPr>
            <w:tcW w:w="2250" w:type="dxa"/>
            <w:vMerge w:val="restart"/>
            <w:vAlign w:val="center"/>
          </w:tcPr>
          <w:p w:rsidR="003A298D" w:rsidRPr="003A298D" w:rsidRDefault="003A298D" w:rsidP="003A298D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今回の原</w:t>
            </w:r>
            <w:r w:rsidRPr="00A56848">
              <w:rPr>
                <w:rFonts w:hint="eastAsia"/>
                <w:sz w:val="20"/>
                <w:szCs w:val="20"/>
              </w:rPr>
              <w:t>疾患とそれに対する治療方法</w:t>
            </w:r>
          </w:p>
        </w:tc>
        <w:tc>
          <w:tcPr>
            <w:tcW w:w="7487" w:type="dxa"/>
            <w:gridSpan w:val="2"/>
            <w:shd w:val="clear" w:color="auto" w:fill="auto"/>
          </w:tcPr>
          <w:p w:rsidR="003A298D" w:rsidRPr="008809B5" w:rsidRDefault="003A298D" w:rsidP="003A298D">
            <w:pPr>
              <w:widowControl/>
              <w:jc w:val="left"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>Ⅰ　原疾患</w:t>
            </w:r>
          </w:p>
        </w:tc>
      </w:tr>
      <w:tr w:rsidR="003A298D" w:rsidTr="00DE59B1">
        <w:trPr>
          <w:trHeight w:val="1035"/>
        </w:trPr>
        <w:tc>
          <w:tcPr>
            <w:tcW w:w="2250" w:type="dxa"/>
            <w:vMerge/>
            <w:vAlign w:val="center"/>
          </w:tcPr>
          <w:p w:rsidR="003A298D" w:rsidRDefault="003A298D" w:rsidP="008F62F8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:rsidR="00DE59B1" w:rsidRPr="008943D8" w:rsidRDefault="00DE59B1" w:rsidP="00DE59B1">
            <w:pPr>
              <w:widowControl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67F2E8E" wp14:editId="5829BAA7">
                      <wp:simplePos x="0" y="0"/>
                      <wp:positionH relativeFrom="page">
                        <wp:posOffset>132715</wp:posOffset>
                      </wp:positionH>
                      <wp:positionV relativeFrom="page">
                        <wp:posOffset>322580</wp:posOffset>
                      </wp:positionV>
                      <wp:extent cx="1628775" cy="38100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381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100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0.45pt;margin-top:25.4pt;width:128.25pt;height:30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" strokecolor="black [3040]"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原疾患名</w:t>
            </w:r>
          </w:p>
        </w:tc>
        <w:tc>
          <w:tcPr>
            <w:tcW w:w="4559" w:type="dxa"/>
            <w:shd w:val="clear" w:color="auto" w:fill="auto"/>
          </w:tcPr>
          <w:p w:rsidR="003A298D" w:rsidRPr="008809B5" w:rsidRDefault="003A298D">
            <w:pPr>
              <w:widowControl/>
              <w:jc w:val="left"/>
              <w:rPr>
                <w:sz w:val="20"/>
                <w:szCs w:val="20"/>
              </w:rPr>
            </w:pPr>
            <w:r w:rsidRPr="008809B5">
              <w:rPr>
                <w:rFonts w:hint="eastAsia"/>
                <w:sz w:val="20"/>
                <w:szCs w:val="20"/>
              </w:rPr>
              <w:t>左記の診断日</w:t>
            </w:r>
          </w:p>
          <w:p w:rsidR="003A298D" w:rsidRPr="008809B5" w:rsidRDefault="003A298D">
            <w:pPr>
              <w:widowControl/>
              <w:jc w:val="left"/>
              <w:rPr>
                <w:sz w:val="20"/>
                <w:szCs w:val="20"/>
              </w:rPr>
            </w:pPr>
            <w:r w:rsidRPr="008809B5">
              <w:rPr>
                <w:rFonts w:hint="eastAsia"/>
                <w:sz w:val="20"/>
                <w:szCs w:val="20"/>
              </w:rPr>
              <w:t xml:space="preserve">　</w:t>
            </w:r>
            <w:r w:rsidR="007412F7" w:rsidRPr="008809B5">
              <w:rPr>
                <w:rFonts w:hint="eastAsia"/>
                <w:sz w:val="20"/>
                <w:szCs w:val="20"/>
              </w:rPr>
              <w:t>令和</w:t>
            </w:r>
            <w:r w:rsidRPr="008809B5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:rsidR="003A298D" w:rsidRPr="008809B5" w:rsidRDefault="00DE59B1">
            <w:pPr>
              <w:widowControl/>
              <w:jc w:val="left"/>
              <w:rPr>
                <w:sz w:val="20"/>
                <w:szCs w:val="20"/>
              </w:rPr>
            </w:pPr>
            <w:r w:rsidRPr="008809B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68F4105" wp14:editId="60BE34B5">
                      <wp:simplePos x="0" y="0"/>
                      <wp:positionH relativeFrom="page">
                        <wp:posOffset>55880</wp:posOffset>
                      </wp:positionH>
                      <wp:positionV relativeFrom="page">
                        <wp:posOffset>693421</wp:posOffset>
                      </wp:positionV>
                      <wp:extent cx="2724150" cy="38100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381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58934" id="大かっこ 5" o:spid="_x0000_s1026" type="#_x0000_t185" style="position:absolute;left:0;text-align:left;margin-left:4.4pt;margin-top:54.6pt;width:214.5pt;height:30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" strokecolor="black [3040]">
                      <w10:wrap anchorx="page" anchory="page"/>
                    </v:shape>
                  </w:pict>
                </mc:Fallback>
              </mc:AlternateContent>
            </w:r>
            <w:r w:rsidR="003A298D" w:rsidRPr="008809B5">
              <w:rPr>
                <w:rFonts w:hint="eastAsia"/>
                <w:sz w:val="20"/>
                <w:szCs w:val="20"/>
              </w:rPr>
              <w:t>診断医療機関名</w:t>
            </w:r>
          </w:p>
          <w:p w:rsidR="009D4E09" w:rsidRPr="008809B5" w:rsidRDefault="009D4E09">
            <w:pPr>
              <w:widowControl/>
              <w:jc w:val="left"/>
              <w:rPr>
                <w:sz w:val="20"/>
                <w:szCs w:val="20"/>
              </w:rPr>
            </w:pPr>
            <w:r w:rsidRPr="008809B5">
              <w:rPr>
                <w:rFonts w:hint="eastAsia"/>
                <w:sz w:val="20"/>
                <w:szCs w:val="20"/>
              </w:rPr>
              <w:t xml:space="preserve">　</w:t>
            </w:r>
          </w:p>
          <w:p w:rsidR="003A298D" w:rsidRPr="008809B5" w:rsidRDefault="007A7D3D">
            <w:pPr>
              <w:widowControl/>
              <w:jc w:val="left"/>
              <w:rPr>
                <w:sz w:val="20"/>
                <w:szCs w:val="20"/>
              </w:rPr>
            </w:pPr>
            <w:r w:rsidRPr="008809B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A298D" w:rsidTr="00C2361A">
        <w:trPr>
          <w:trHeight w:val="360"/>
        </w:trPr>
        <w:tc>
          <w:tcPr>
            <w:tcW w:w="2250" w:type="dxa"/>
            <w:vMerge/>
            <w:vAlign w:val="center"/>
          </w:tcPr>
          <w:p w:rsidR="003A298D" w:rsidRDefault="003A298D" w:rsidP="008F62F8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748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D" w:rsidRPr="008809B5" w:rsidRDefault="003A298D" w:rsidP="005B1094">
            <w:pPr>
              <w:widowControl/>
              <w:ind w:left="210" w:hangingChars="100" w:hanging="210"/>
              <w:jc w:val="left"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>Ⅱ　原疾患に対する治療のうち、妊孕性が低下する、又は失うおそれがある治療</w:t>
            </w:r>
            <w:r w:rsidR="005E35E8" w:rsidRPr="008809B5">
              <w:rPr>
                <w:rFonts w:hint="eastAsia"/>
                <w:szCs w:val="21"/>
              </w:rPr>
              <w:t>（</w:t>
            </w:r>
            <w:r w:rsidR="004614A3" w:rsidRPr="008809B5">
              <w:rPr>
                <w:rFonts w:hint="eastAsia"/>
                <w:szCs w:val="21"/>
              </w:rPr>
              <w:t>複数の治療が行われる場合は、裏面にご記入ください。</w:t>
            </w:r>
            <w:r w:rsidR="005E35E8" w:rsidRPr="008809B5">
              <w:rPr>
                <w:rFonts w:hint="eastAsia"/>
                <w:szCs w:val="21"/>
              </w:rPr>
              <w:t>）</w:t>
            </w:r>
          </w:p>
        </w:tc>
      </w:tr>
      <w:tr w:rsidR="003A298D" w:rsidTr="009D4E09">
        <w:trPr>
          <w:trHeight w:val="2149"/>
        </w:trPr>
        <w:tc>
          <w:tcPr>
            <w:tcW w:w="2250" w:type="dxa"/>
            <w:vMerge/>
          </w:tcPr>
          <w:p w:rsidR="003A298D" w:rsidRPr="008943D8" w:rsidRDefault="003A298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98D" w:rsidRPr="003B0E08" w:rsidRDefault="003A298D" w:rsidP="001F41CE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１．薬物療法</w:t>
            </w:r>
          </w:p>
          <w:p w:rsidR="003A298D" w:rsidRPr="003B0E08" w:rsidRDefault="00E90E80" w:rsidP="001F41CE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２．放射線療法</w:t>
            </w:r>
          </w:p>
          <w:p w:rsidR="003A298D" w:rsidRDefault="00E90E80" w:rsidP="001F41CE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３．手術</w:t>
            </w:r>
          </w:p>
          <w:p w:rsidR="00E90E80" w:rsidRPr="003B0E08" w:rsidRDefault="009D4E09" w:rsidP="001F41CE">
            <w:pPr>
              <w:widowControl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C40975" wp14:editId="65ABB607">
                      <wp:simplePos x="0" y="0"/>
                      <wp:positionH relativeFrom="page">
                        <wp:posOffset>133350</wp:posOffset>
                      </wp:positionH>
                      <wp:positionV relativeFrom="page">
                        <wp:posOffset>952500</wp:posOffset>
                      </wp:positionV>
                      <wp:extent cx="1628775" cy="3143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04E68" id="大かっこ 2" o:spid="_x0000_s1026" type="#_x0000_t185" style="position:absolute;left:0;text-align:left;margin-left:10.5pt;margin-top:75pt;width:128.2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" strokecolor="black [3040]">
                      <w10:wrap anchorx="page" anchory="page"/>
                    </v:shape>
                  </w:pict>
                </mc:Fallback>
              </mc:AlternateContent>
            </w:r>
            <w:r w:rsidR="00E90E80">
              <w:rPr>
                <w:rFonts w:hint="eastAsia"/>
                <w:szCs w:val="21"/>
              </w:rPr>
              <w:t>４．その他</w:t>
            </w:r>
          </w:p>
          <w:p w:rsidR="003A298D" w:rsidRPr="003B0E08" w:rsidRDefault="009D4E09" w:rsidP="001F41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D" w:rsidRPr="008809B5" w:rsidRDefault="003A298D">
            <w:pPr>
              <w:widowControl/>
              <w:jc w:val="left"/>
              <w:rPr>
                <w:sz w:val="20"/>
                <w:szCs w:val="20"/>
              </w:rPr>
            </w:pPr>
            <w:r w:rsidRPr="008809B5">
              <w:rPr>
                <w:rFonts w:hint="eastAsia"/>
                <w:sz w:val="20"/>
                <w:szCs w:val="20"/>
              </w:rPr>
              <w:t>左記治療の開始された日</w:t>
            </w:r>
            <w:r w:rsidR="000354FB" w:rsidRPr="008809B5">
              <w:rPr>
                <w:rFonts w:hint="eastAsia"/>
                <w:sz w:val="20"/>
                <w:szCs w:val="20"/>
              </w:rPr>
              <w:t>、</w:t>
            </w:r>
            <w:r w:rsidRPr="008809B5">
              <w:rPr>
                <w:rFonts w:hint="eastAsia"/>
                <w:sz w:val="20"/>
                <w:szCs w:val="20"/>
              </w:rPr>
              <w:t>または</w:t>
            </w:r>
            <w:r w:rsidR="000354FB" w:rsidRPr="008809B5">
              <w:rPr>
                <w:rFonts w:hint="eastAsia"/>
                <w:sz w:val="20"/>
                <w:szCs w:val="20"/>
              </w:rPr>
              <w:t>、</w:t>
            </w:r>
            <w:r w:rsidRPr="008809B5">
              <w:rPr>
                <w:rFonts w:hint="eastAsia"/>
                <w:sz w:val="20"/>
                <w:szCs w:val="20"/>
              </w:rPr>
              <w:t>開始予定日</w:t>
            </w:r>
          </w:p>
          <w:p w:rsidR="003A298D" w:rsidRPr="008809B5" w:rsidRDefault="003A298D">
            <w:pPr>
              <w:widowControl/>
              <w:jc w:val="left"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 xml:space="preserve">　</w:t>
            </w:r>
            <w:r w:rsidR="007412F7" w:rsidRPr="008809B5">
              <w:rPr>
                <w:rFonts w:hint="eastAsia"/>
                <w:szCs w:val="21"/>
              </w:rPr>
              <w:t>令和</w:t>
            </w:r>
            <w:r w:rsidRPr="008809B5">
              <w:rPr>
                <w:rFonts w:hint="eastAsia"/>
                <w:szCs w:val="21"/>
              </w:rPr>
              <w:t xml:space="preserve">　　年　　　月　　　日</w:t>
            </w:r>
          </w:p>
          <w:p w:rsidR="003A298D" w:rsidRPr="008809B5" w:rsidRDefault="003A298D">
            <w:pPr>
              <w:widowControl/>
              <w:jc w:val="left"/>
              <w:rPr>
                <w:sz w:val="20"/>
                <w:szCs w:val="20"/>
              </w:rPr>
            </w:pPr>
            <w:r w:rsidRPr="008809B5">
              <w:rPr>
                <w:rFonts w:hint="eastAsia"/>
                <w:sz w:val="20"/>
                <w:szCs w:val="20"/>
              </w:rPr>
              <w:t>実施医療機関名</w:t>
            </w:r>
          </w:p>
          <w:p w:rsidR="003A298D" w:rsidRPr="008809B5" w:rsidRDefault="009D4E09" w:rsidP="00064B56">
            <w:pPr>
              <w:widowControl/>
              <w:jc w:val="left"/>
              <w:rPr>
                <w:szCs w:val="21"/>
                <w:u w:val="single"/>
              </w:rPr>
            </w:pPr>
            <w:r w:rsidRPr="008809B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8F4105" wp14:editId="60BE34B5">
                      <wp:simplePos x="0" y="0"/>
                      <wp:positionH relativeFrom="page">
                        <wp:posOffset>55881</wp:posOffset>
                      </wp:positionH>
                      <wp:positionV relativeFrom="page">
                        <wp:posOffset>796290</wp:posOffset>
                      </wp:positionV>
                      <wp:extent cx="2724150" cy="5048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5048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F1855" id="大かっこ 3" o:spid="_x0000_s1026" type="#_x0000_t185" style="position:absolute;left:0;text-align:left;margin-left:4.4pt;margin-top:62.7pt;width:214.5pt;height:39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" strokecolor="black [3040]">
                      <w10:wrap anchorx="page" anchory="page"/>
                    </v:shape>
                  </w:pict>
                </mc:Fallback>
              </mc:AlternateContent>
            </w:r>
            <w:r w:rsidR="003A298D" w:rsidRPr="008809B5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Pr="008809B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792EB7" w:rsidTr="00324D2F">
        <w:trPr>
          <w:trHeight w:val="841"/>
        </w:trPr>
        <w:tc>
          <w:tcPr>
            <w:tcW w:w="9737" w:type="dxa"/>
            <w:gridSpan w:val="3"/>
            <w:tcBorders>
              <w:right w:val="single" w:sz="4" w:space="0" w:color="auto"/>
            </w:tcBorders>
          </w:tcPr>
          <w:p w:rsidR="00792EB7" w:rsidRDefault="009D4E09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8F4105" wp14:editId="60BE34B5">
                      <wp:simplePos x="0" y="0"/>
                      <wp:positionH relativeFrom="page">
                        <wp:posOffset>257810</wp:posOffset>
                      </wp:positionH>
                      <wp:positionV relativeFrom="page">
                        <wp:posOffset>218440</wp:posOffset>
                      </wp:positionV>
                      <wp:extent cx="5610225" cy="38100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0225" cy="381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6A83C" id="大かっこ 4" o:spid="_x0000_s1026" type="#_x0000_t185" style="position:absolute;left:0;text-align:left;margin-left:20.3pt;margin-top:17.2pt;width:441.75pt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" strokecolor="black [3040]">
                      <w10:wrap anchorx="page" anchory="page"/>
                    </v:shape>
                  </w:pict>
                </mc:Fallback>
              </mc:AlternateContent>
            </w:r>
            <w:r w:rsidR="003A298D">
              <w:rPr>
                <w:rFonts w:hint="eastAsia"/>
                <w:sz w:val="20"/>
                <w:szCs w:val="20"/>
              </w:rPr>
              <w:t>妊孕性温存治療</w:t>
            </w:r>
            <w:r w:rsidR="00792EB7">
              <w:rPr>
                <w:rFonts w:hint="eastAsia"/>
                <w:sz w:val="20"/>
                <w:szCs w:val="20"/>
              </w:rPr>
              <w:t>実施（予定）医療機関名</w:t>
            </w:r>
          </w:p>
          <w:p w:rsidR="009D4E09" w:rsidRDefault="009D4E09" w:rsidP="009D4E09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</w:p>
          <w:p w:rsidR="00792EB7" w:rsidRPr="00A56848" w:rsidRDefault="009D4E09" w:rsidP="009D4E09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</w:tbl>
    <w:p w:rsidR="003B0E08" w:rsidRDefault="00F92666" w:rsidP="009D4E09">
      <w:pPr>
        <w:ind w:left="200" w:hangingChars="100" w:hanging="200"/>
        <w:rPr>
          <w:sz w:val="20"/>
          <w:szCs w:val="18"/>
        </w:rPr>
      </w:pPr>
      <w:r w:rsidRPr="00EA1669">
        <w:rPr>
          <w:rFonts w:hint="eastAsia"/>
          <w:sz w:val="20"/>
          <w:szCs w:val="18"/>
        </w:rPr>
        <w:t xml:space="preserve">※　</w:t>
      </w:r>
      <w:r w:rsidR="00E90E80">
        <w:rPr>
          <w:rFonts w:hint="eastAsia"/>
          <w:sz w:val="20"/>
          <w:szCs w:val="18"/>
        </w:rPr>
        <w:t>がん等の治療により</w:t>
      </w:r>
      <w:r w:rsidRPr="00EA1669">
        <w:rPr>
          <w:rFonts w:hint="eastAsia"/>
          <w:sz w:val="20"/>
          <w:szCs w:val="18"/>
        </w:rPr>
        <w:t>妊</w:t>
      </w:r>
      <w:r w:rsidR="002C6F09" w:rsidRPr="00EA1669">
        <w:rPr>
          <w:rFonts w:hint="eastAsia"/>
          <w:sz w:val="20"/>
          <w:szCs w:val="18"/>
        </w:rPr>
        <w:t>孕</w:t>
      </w:r>
      <w:r w:rsidRPr="00EA1669">
        <w:rPr>
          <w:rFonts w:hint="eastAsia"/>
          <w:sz w:val="20"/>
          <w:szCs w:val="18"/>
        </w:rPr>
        <w:t>性</w:t>
      </w:r>
      <w:r w:rsidR="00E90E80">
        <w:rPr>
          <w:rFonts w:hint="eastAsia"/>
          <w:sz w:val="20"/>
          <w:szCs w:val="18"/>
        </w:rPr>
        <w:t>が低下するまたは失うおそれ</w:t>
      </w:r>
      <w:r w:rsidR="00324D2F" w:rsidRPr="00EA1669">
        <w:rPr>
          <w:rFonts w:hint="eastAsia"/>
          <w:sz w:val="20"/>
          <w:szCs w:val="18"/>
        </w:rPr>
        <w:t>のある</w:t>
      </w:r>
      <w:r w:rsidR="00E90E80">
        <w:rPr>
          <w:rFonts w:hint="eastAsia"/>
          <w:sz w:val="20"/>
          <w:szCs w:val="18"/>
        </w:rPr>
        <w:t>場合</w:t>
      </w:r>
      <w:r w:rsidR="00324D2F" w:rsidRPr="00EA1669">
        <w:rPr>
          <w:rFonts w:hint="eastAsia"/>
          <w:sz w:val="20"/>
          <w:szCs w:val="18"/>
        </w:rPr>
        <w:t>に</w:t>
      </w:r>
      <w:r w:rsidR="00B52F39">
        <w:rPr>
          <w:rFonts w:hint="eastAsia"/>
          <w:sz w:val="20"/>
          <w:szCs w:val="18"/>
        </w:rPr>
        <w:t>行われる</w:t>
      </w:r>
      <w:r w:rsidR="009D4E09">
        <w:rPr>
          <w:rFonts w:hint="eastAsia"/>
          <w:sz w:val="20"/>
          <w:szCs w:val="18"/>
        </w:rPr>
        <w:t>、</w:t>
      </w:r>
      <w:r w:rsidR="00B52F39">
        <w:rPr>
          <w:rFonts w:hint="eastAsia"/>
          <w:sz w:val="20"/>
          <w:szCs w:val="18"/>
        </w:rPr>
        <w:t>精子、卵子、卵巣組織の</w:t>
      </w:r>
      <w:r w:rsidR="00324D2F" w:rsidRPr="00EA1669">
        <w:rPr>
          <w:rFonts w:hint="eastAsia"/>
          <w:sz w:val="20"/>
          <w:szCs w:val="18"/>
        </w:rPr>
        <w:t>採取</w:t>
      </w:r>
      <w:r w:rsidR="00E90E80">
        <w:rPr>
          <w:rFonts w:hint="eastAsia"/>
          <w:sz w:val="20"/>
          <w:szCs w:val="18"/>
        </w:rPr>
        <w:t>・</w:t>
      </w:r>
      <w:r w:rsidR="00B52F39">
        <w:rPr>
          <w:rFonts w:hint="eastAsia"/>
          <w:sz w:val="20"/>
          <w:szCs w:val="18"/>
        </w:rPr>
        <w:t>凍結</w:t>
      </w:r>
      <w:r w:rsidR="00E90E80">
        <w:rPr>
          <w:rFonts w:hint="eastAsia"/>
          <w:sz w:val="20"/>
          <w:szCs w:val="18"/>
        </w:rPr>
        <w:t>及び</w:t>
      </w:r>
      <w:r w:rsidR="00B52F39">
        <w:rPr>
          <w:rFonts w:hint="eastAsia"/>
          <w:sz w:val="20"/>
          <w:szCs w:val="18"/>
        </w:rPr>
        <w:t>胚（受精卵）の凍結</w:t>
      </w:r>
    </w:p>
    <w:p w:rsidR="001D497C" w:rsidRPr="00770933" w:rsidRDefault="001D497C" w:rsidP="001D497C">
      <w:pPr>
        <w:jc w:val="center"/>
        <w:rPr>
          <w:szCs w:val="18"/>
        </w:rPr>
      </w:pPr>
      <w:r w:rsidRPr="00770933">
        <w:rPr>
          <w:rFonts w:hint="eastAsia"/>
          <w:szCs w:val="18"/>
        </w:rPr>
        <w:lastRenderedPageBreak/>
        <w:t>（裏）</w:t>
      </w:r>
    </w:p>
    <w:p w:rsidR="0072348D" w:rsidRPr="00770933" w:rsidRDefault="005E35E8" w:rsidP="005E35E8">
      <w:pPr>
        <w:rPr>
          <w:szCs w:val="18"/>
        </w:rPr>
      </w:pPr>
      <w:r w:rsidRPr="00770933">
        <w:rPr>
          <w:rFonts w:hint="eastAsia"/>
          <w:szCs w:val="18"/>
        </w:rPr>
        <w:t>（複数の治療が行われる場合）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3685"/>
        <w:gridCol w:w="4955"/>
      </w:tblGrid>
      <w:tr w:rsidR="00770933" w:rsidRPr="00770933" w:rsidTr="005E35E8">
        <w:trPr>
          <w:trHeight w:val="360"/>
        </w:trPr>
        <w:tc>
          <w:tcPr>
            <w:tcW w:w="952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E8" w:rsidRPr="00770933" w:rsidRDefault="005E35E8" w:rsidP="0004130D">
            <w:pPr>
              <w:widowControl/>
              <w:ind w:left="210" w:hangingChars="100" w:hanging="210"/>
              <w:jc w:val="left"/>
              <w:rPr>
                <w:szCs w:val="21"/>
              </w:rPr>
            </w:pPr>
            <w:r w:rsidRPr="00770933">
              <w:rPr>
                <w:rFonts w:hint="eastAsia"/>
                <w:szCs w:val="21"/>
              </w:rPr>
              <w:t>Ⅱ　原疾患に対する治療のうち、妊孕性が低下する、又は失うおそれがある治療</w:t>
            </w:r>
          </w:p>
        </w:tc>
      </w:tr>
      <w:tr w:rsidR="00770933" w:rsidRPr="00770933" w:rsidTr="005E35E8">
        <w:trPr>
          <w:trHeight w:val="2149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E35E8" w:rsidRPr="00770933" w:rsidRDefault="005E35E8" w:rsidP="0004130D">
            <w:pPr>
              <w:widowControl/>
              <w:rPr>
                <w:szCs w:val="21"/>
              </w:rPr>
            </w:pPr>
            <w:r w:rsidRPr="00770933">
              <w:rPr>
                <w:rFonts w:hint="eastAsia"/>
                <w:szCs w:val="21"/>
              </w:rPr>
              <w:t>２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5E8" w:rsidRPr="008809B5" w:rsidRDefault="005E35E8" w:rsidP="0004130D">
            <w:pPr>
              <w:widowControl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>１．薬物療法</w:t>
            </w:r>
          </w:p>
          <w:p w:rsidR="005E35E8" w:rsidRPr="008809B5" w:rsidRDefault="005E35E8" w:rsidP="0004130D">
            <w:pPr>
              <w:widowControl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>２．放射線療法</w:t>
            </w:r>
          </w:p>
          <w:p w:rsidR="005E35E8" w:rsidRPr="008809B5" w:rsidRDefault="005E35E8" w:rsidP="0004130D">
            <w:pPr>
              <w:widowControl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>３．手術</w:t>
            </w:r>
          </w:p>
          <w:p w:rsidR="005E35E8" w:rsidRPr="008809B5" w:rsidRDefault="005E35E8" w:rsidP="0004130D">
            <w:pPr>
              <w:widowControl/>
              <w:rPr>
                <w:szCs w:val="21"/>
              </w:rPr>
            </w:pPr>
            <w:r w:rsidRPr="008809B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407ADAB" wp14:editId="759E49E4">
                      <wp:simplePos x="0" y="0"/>
                      <wp:positionH relativeFrom="page">
                        <wp:posOffset>133350</wp:posOffset>
                      </wp:positionH>
                      <wp:positionV relativeFrom="page">
                        <wp:posOffset>952500</wp:posOffset>
                      </wp:positionV>
                      <wp:extent cx="1628775" cy="3143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3143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02F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.5pt;margin-top:75pt;width:128.25pt;height:24.7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">
                      <w10:wrap anchorx="page" anchory="page"/>
                    </v:shape>
                  </w:pict>
                </mc:Fallback>
              </mc:AlternateContent>
            </w:r>
            <w:r w:rsidRPr="008809B5">
              <w:rPr>
                <w:rFonts w:hint="eastAsia"/>
                <w:szCs w:val="21"/>
              </w:rPr>
              <w:t>４．その他</w:t>
            </w:r>
          </w:p>
          <w:p w:rsidR="005E35E8" w:rsidRPr="008809B5" w:rsidRDefault="005E35E8" w:rsidP="0004130D">
            <w:pPr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E8" w:rsidRPr="008809B5" w:rsidRDefault="005E35E8" w:rsidP="0004130D">
            <w:pPr>
              <w:widowControl/>
              <w:jc w:val="left"/>
              <w:rPr>
                <w:szCs w:val="20"/>
              </w:rPr>
            </w:pPr>
            <w:r w:rsidRPr="008809B5">
              <w:rPr>
                <w:rFonts w:hint="eastAsia"/>
                <w:szCs w:val="20"/>
              </w:rPr>
              <w:t>左記治療の開始された日、または、開始予定日</w:t>
            </w:r>
          </w:p>
          <w:p w:rsidR="005E35E8" w:rsidRPr="008809B5" w:rsidRDefault="005E35E8" w:rsidP="0004130D">
            <w:pPr>
              <w:widowControl/>
              <w:jc w:val="left"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 xml:space="preserve">　</w:t>
            </w:r>
            <w:r w:rsidR="00F15F5C" w:rsidRPr="008809B5">
              <w:rPr>
                <w:rFonts w:hint="eastAsia"/>
                <w:szCs w:val="21"/>
              </w:rPr>
              <w:t>令和</w:t>
            </w:r>
            <w:r w:rsidRPr="008809B5">
              <w:rPr>
                <w:rFonts w:hint="eastAsia"/>
                <w:szCs w:val="21"/>
              </w:rPr>
              <w:t xml:space="preserve">　　年　　　月　　　日</w:t>
            </w:r>
            <w:r w:rsidRPr="008809B5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</w:p>
        </w:tc>
      </w:tr>
      <w:tr w:rsidR="00770933" w:rsidRPr="00770933" w:rsidTr="0004130D">
        <w:trPr>
          <w:trHeight w:val="2149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E35E8" w:rsidRPr="00770933" w:rsidRDefault="005E35E8" w:rsidP="0004130D">
            <w:pPr>
              <w:widowControl/>
              <w:rPr>
                <w:szCs w:val="21"/>
              </w:rPr>
            </w:pPr>
            <w:r w:rsidRPr="00770933">
              <w:rPr>
                <w:rFonts w:hint="eastAsia"/>
                <w:szCs w:val="21"/>
              </w:rPr>
              <w:t>３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5E8" w:rsidRPr="008809B5" w:rsidRDefault="005E35E8" w:rsidP="0004130D">
            <w:pPr>
              <w:widowControl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>１．薬物療法</w:t>
            </w:r>
          </w:p>
          <w:p w:rsidR="005E35E8" w:rsidRPr="008809B5" w:rsidRDefault="005E35E8" w:rsidP="0004130D">
            <w:pPr>
              <w:widowControl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>２．放射線療法</w:t>
            </w:r>
          </w:p>
          <w:p w:rsidR="005E35E8" w:rsidRPr="008809B5" w:rsidRDefault="005E35E8" w:rsidP="0004130D">
            <w:pPr>
              <w:widowControl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>３．手術</w:t>
            </w:r>
          </w:p>
          <w:p w:rsidR="005E35E8" w:rsidRPr="008809B5" w:rsidRDefault="005E35E8" w:rsidP="0004130D">
            <w:pPr>
              <w:widowControl/>
              <w:rPr>
                <w:szCs w:val="21"/>
              </w:rPr>
            </w:pPr>
            <w:r w:rsidRPr="008809B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45D24CC" wp14:editId="3459A62A">
                      <wp:simplePos x="0" y="0"/>
                      <wp:positionH relativeFrom="page">
                        <wp:posOffset>133350</wp:posOffset>
                      </wp:positionH>
                      <wp:positionV relativeFrom="page">
                        <wp:posOffset>952500</wp:posOffset>
                      </wp:positionV>
                      <wp:extent cx="1628775" cy="314325"/>
                      <wp:effectExtent l="0" t="0" r="28575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3143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A0C38" id="大かっこ 9" o:spid="_x0000_s1026" type="#_x0000_t185" style="position:absolute;left:0;text-align:left;margin-left:10.5pt;margin-top:75pt;width:128.25pt;height:24.7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">
                      <w10:wrap anchorx="page" anchory="page"/>
                    </v:shape>
                  </w:pict>
                </mc:Fallback>
              </mc:AlternateContent>
            </w:r>
            <w:r w:rsidRPr="008809B5">
              <w:rPr>
                <w:rFonts w:hint="eastAsia"/>
                <w:szCs w:val="21"/>
              </w:rPr>
              <w:t>４．その他</w:t>
            </w:r>
          </w:p>
          <w:p w:rsidR="005E35E8" w:rsidRPr="008809B5" w:rsidRDefault="005E35E8" w:rsidP="0004130D">
            <w:pPr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E8" w:rsidRPr="008809B5" w:rsidRDefault="005E35E8" w:rsidP="0004130D">
            <w:pPr>
              <w:widowControl/>
              <w:jc w:val="left"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>左記治療の開始された日、または、開始予定日</w:t>
            </w:r>
          </w:p>
          <w:p w:rsidR="005E35E8" w:rsidRPr="008809B5" w:rsidRDefault="00F15F5C" w:rsidP="0004130D">
            <w:pPr>
              <w:widowControl/>
              <w:jc w:val="left"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 xml:space="preserve">　令和　　年　　　月　　　日</w:t>
            </w:r>
            <w:r w:rsidRPr="008809B5">
              <w:rPr>
                <w:rFonts w:hint="eastAsia"/>
                <w:sz w:val="20"/>
                <w:szCs w:val="20"/>
              </w:rPr>
              <w:t xml:space="preserve">　</w:t>
            </w:r>
            <w:r w:rsidR="005E35E8" w:rsidRPr="008809B5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770933" w:rsidRPr="00770933" w:rsidTr="0004130D">
        <w:trPr>
          <w:trHeight w:val="2149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E35E8" w:rsidRPr="00770933" w:rsidRDefault="005E35E8" w:rsidP="0004130D">
            <w:pPr>
              <w:widowControl/>
              <w:rPr>
                <w:szCs w:val="21"/>
              </w:rPr>
            </w:pPr>
            <w:r w:rsidRPr="00770933">
              <w:rPr>
                <w:rFonts w:hint="eastAsia"/>
                <w:szCs w:val="21"/>
              </w:rPr>
              <w:t>４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5E8" w:rsidRPr="008809B5" w:rsidRDefault="005E35E8" w:rsidP="0004130D">
            <w:pPr>
              <w:widowControl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>１．薬物療法</w:t>
            </w:r>
          </w:p>
          <w:p w:rsidR="005E35E8" w:rsidRPr="008809B5" w:rsidRDefault="005E35E8" w:rsidP="0004130D">
            <w:pPr>
              <w:widowControl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>２．放射線療法</w:t>
            </w:r>
          </w:p>
          <w:p w:rsidR="005E35E8" w:rsidRPr="008809B5" w:rsidRDefault="005E35E8" w:rsidP="0004130D">
            <w:pPr>
              <w:widowControl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>３．手術</w:t>
            </w:r>
          </w:p>
          <w:p w:rsidR="005E35E8" w:rsidRPr="008809B5" w:rsidRDefault="005E35E8" w:rsidP="0004130D">
            <w:pPr>
              <w:widowControl/>
              <w:rPr>
                <w:szCs w:val="21"/>
              </w:rPr>
            </w:pPr>
            <w:r w:rsidRPr="008809B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45D24CC" wp14:editId="3459A62A">
                      <wp:simplePos x="0" y="0"/>
                      <wp:positionH relativeFrom="page">
                        <wp:posOffset>133350</wp:posOffset>
                      </wp:positionH>
                      <wp:positionV relativeFrom="page">
                        <wp:posOffset>952500</wp:posOffset>
                      </wp:positionV>
                      <wp:extent cx="1628775" cy="314325"/>
                      <wp:effectExtent l="0" t="0" r="28575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3143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253E5" id="大かっこ 10" o:spid="_x0000_s1026" type="#_x0000_t185" style="position:absolute;left:0;text-align:left;margin-left:10.5pt;margin-top:75pt;width:128.25pt;height:24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">
                      <w10:wrap anchorx="page" anchory="page"/>
                    </v:shape>
                  </w:pict>
                </mc:Fallback>
              </mc:AlternateContent>
            </w:r>
            <w:r w:rsidRPr="008809B5">
              <w:rPr>
                <w:rFonts w:hint="eastAsia"/>
                <w:szCs w:val="21"/>
              </w:rPr>
              <w:t>４．その他</w:t>
            </w:r>
          </w:p>
          <w:p w:rsidR="005E35E8" w:rsidRPr="008809B5" w:rsidRDefault="005E35E8" w:rsidP="0004130D">
            <w:pPr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E8" w:rsidRPr="008809B5" w:rsidRDefault="005E35E8" w:rsidP="0004130D">
            <w:pPr>
              <w:widowControl/>
              <w:jc w:val="left"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>左記治療の開始された日、または、開始予定日</w:t>
            </w:r>
          </w:p>
          <w:p w:rsidR="005E35E8" w:rsidRPr="008809B5" w:rsidRDefault="00F15F5C" w:rsidP="0004130D">
            <w:pPr>
              <w:widowControl/>
              <w:jc w:val="left"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 xml:space="preserve">　令和　　年　　　月　　　日</w:t>
            </w:r>
            <w:r w:rsidRPr="008809B5">
              <w:rPr>
                <w:rFonts w:hint="eastAsia"/>
                <w:sz w:val="20"/>
                <w:szCs w:val="20"/>
              </w:rPr>
              <w:t xml:space="preserve">　</w:t>
            </w:r>
            <w:r w:rsidR="005E35E8" w:rsidRPr="008809B5">
              <w:rPr>
                <w:rFonts w:hint="eastAsia"/>
                <w:szCs w:val="21"/>
              </w:rPr>
              <w:t xml:space="preserve">　　　</w:t>
            </w:r>
            <w:r w:rsidR="005E35E8" w:rsidRPr="008809B5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</w:tc>
      </w:tr>
      <w:tr w:rsidR="001D497C" w:rsidRPr="00770933" w:rsidTr="005E35E8">
        <w:trPr>
          <w:trHeight w:val="21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E8" w:rsidRPr="00770933" w:rsidRDefault="005E35E8" w:rsidP="0004130D">
            <w:pPr>
              <w:widowControl/>
              <w:rPr>
                <w:szCs w:val="21"/>
              </w:rPr>
            </w:pPr>
            <w:r w:rsidRPr="00770933">
              <w:rPr>
                <w:rFonts w:hint="eastAsia"/>
                <w:szCs w:val="21"/>
              </w:rPr>
              <w:t>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5E8" w:rsidRPr="008809B5" w:rsidRDefault="005E35E8" w:rsidP="0004130D">
            <w:pPr>
              <w:widowControl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>１．薬物療法</w:t>
            </w:r>
          </w:p>
          <w:p w:rsidR="005E35E8" w:rsidRPr="008809B5" w:rsidRDefault="005E35E8" w:rsidP="0004130D">
            <w:pPr>
              <w:widowControl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>２．放射線療法</w:t>
            </w:r>
          </w:p>
          <w:p w:rsidR="005E35E8" w:rsidRPr="008809B5" w:rsidRDefault="005E35E8" w:rsidP="0004130D">
            <w:pPr>
              <w:widowControl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>３．手術</w:t>
            </w:r>
          </w:p>
          <w:p w:rsidR="005E35E8" w:rsidRPr="008809B5" w:rsidRDefault="005E35E8" w:rsidP="0004130D">
            <w:pPr>
              <w:widowControl/>
              <w:rPr>
                <w:szCs w:val="21"/>
              </w:rPr>
            </w:pPr>
            <w:r w:rsidRPr="008809B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45D24CC" wp14:editId="3459A62A">
                      <wp:simplePos x="0" y="0"/>
                      <wp:positionH relativeFrom="page">
                        <wp:posOffset>133350</wp:posOffset>
                      </wp:positionH>
                      <wp:positionV relativeFrom="page">
                        <wp:posOffset>952500</wp:posOffset>
                      </wp:positionV>
                      <wp:extent cx="1628775" cy="314325"/>
                      <wp:effectExtent l="0" t="0" r="28575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3143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8AEB3" id="大かっこ 8" o:spid="_x0000_s1026" type="#_x0000_t185" style="position:absolute;left:0;text-align:left;margin-left:10.5pt;margin-top:75pt;width:128.25pt;height:24.7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">
                      <w10:wrap anchorx="page" anchory="page"/>
                    </v:shape>
                  </w:pict>
                </mc:Fallback>
              </mc:AlternateContent>
            </w:r>
            <w:r w:rsidRPr="008809B5">
              <w:rPr>
                <w:rFonts w:hint="eastAsia"/>
                <w:szCs w:val="21"/>
              </w:rPr>
              <w:t>４．その他</w:t>
            </w:r>
          </w:p>
          <w:p w:rsidR="005E35E8" w:rsidRPr="008809B5" w:rsidRDefault="005E35E8" w:rsidP="005E35E8">
            <w:pPr>
              <w:widowControl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E8" w:rsidRPr="008809B5" w:rsidRDefault="005E35E8" w:rsidP="0004130D">
            <w:pPr>
              <w:widowControl/>
              <w:jc w:val="left"/>
              <w:rPr>
                <w:szCs w:val="21"/>
              </w:rPr>
            </w:pPr>
            <w:r w:rsidRPr="008809B5">
              <w:rPr>
                <w:rFonts w:hint="eastAsia"/>
                <w:szCs w:val="21"/>
              </w:rPr>
              <w:t>左記治療の開始された日、または、開始予定日</w:t>
            </w:r>
          </w:p>
          <w:p w:rsidR="005E35E8" w:rsidRPr="008809B5" w:rsidRDefault="00F15F5C" w:rsidP="0004130D">
            <w:pPr>
              <w:widowControl/>
              <w:jc w:val="left"/>
              <w:rPr>
                <w:sz w:val="20"/>
                <w:szCs w:val="20"/>
              </w:rPr>
            </w:pPr>
            <w:r w:rsidRPr="008809B5">
              <w:rPr>
                <w:rFonts w:hint="eastAsia"/>
                <w:szCs w:val="21"/>
              </w:rPr>
              <w:t xml:space="preserve">　令和　　年　　　月　　　日</w:t>
            </w:r>
            <w:r w:rsidRPr="008809B5">
              <w:rPr>
                <w:rFonts w:hint="eastAsia"/>
                <w:sz w:val="20"/>
                <w:szCs w:val="20"/>
              </w:rPr>
              <w:t xml:space="preserve">　</w:t>
            </w:r>
            <w:r w:rsidR="005E35E8" w:rsidRPr="008809B5">
              <w:rPr>
                <w:rFonts w:hint="eastAsia"/>
                <w:szCs w:val="21"/>
              </w:rPr>
              <w:t xml:space="preserve">　　　　　　</w:t>
            </w:r>
            <w:r w:rsidR="005E35E8" w:rsidRPr="008809B5">
              <w:rPr>
                <w:rFonts w:hint="eastAsia"/>
                <w:sz w:val="20"/>
                <w:szCs w:val="20"/>
              </w:rPr>
              <w:t xml:space="preserve">　　　　　　　　　　　</w:t>
            </w:r>
          </w:p>
        </w:tc>
      </w:tr>
    </w:tbl>
    <w:p w:rsidR="005E35E8" w:rsidRPr="00770933" w:rsidRDefault="005E35E8" w:rsidP="005E35E8">
      <w:pPr>
        <w:rPr>
          <w:sz w:val="20"/>
          <w:szCs w:val="18"/>
        </w:rPr>
      </w:pPr>
    </w:p>
    <w:sectPr w:rsidR="005E35E8" w:rsidRPr="00770933" w:rsidSect="0072348D">
      <w:pgSz w:w="11906" w:h="16838" w:code="9"/>
      <w:pgMar w:top="907" w:right="1134" w:bottom="907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629" w:rsidRDefault="00C91629" w:rsidP="003E5545">
      <w:r>
        <w:separator/>
      </w:r>
    </w:p>
  </w:endnote>
  <w:endnote w:type="continuationSeparator" w:id="0">
    <w:p w:rsidR="00C91629" w:rsidRDefault="00C91629" w:rsidP="003E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629" w:rsidRDefault="00C91629" w:rsidP="003E5545">
      <w:r>
        <w:separator/>
      </w:r>
    </w:p>
  </w:footnote>
  <w:footnote w:type="continuationSeparator" w:id="0">
    <w:p w:rsidR="00C91629" w:rsidRDefault="00C91629" w:rsidP="003E5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11B"/>
    <w:rsid w:val="000354FB"/>
    <w:rsid w:val="00060721"/>
    <w:rsid w:val="00064B56"/>
    <w:rsid w:val="0008316A"/>
    <w:rsid w:val="000E4700"/>
    <w:rsid w:val="001A4498"/>
    <w:rsid w:val="001D497C"/>
    <w:rsid w:val="001F41CE"/>
    <w:rsid w:val="00223996"/>
    <w:rsid w:val="0024112E"/>
    <w:rsid w:val="002508F0"/>
    <w:rsid w:val="002C6F09"/>
    <w:rsid w:val="00324D2F"/>
    <w:rsid w:val="00373009"/>
    <w:rsid w:val="003A298D"/>
    <w:rsid w:val="003B0E08"/>
    <w:rsid w:val="003E5545"/>
    <w:rsid w:val="004614A3"/>
    <w:rsid w:val="004E4725"/>
    <w:rsid w:val="00506BA8"/>
    <w:rsid w:val="00507F1F"/>
    <w:rsid w:val="00521093"/>
    <w:rsid w:val="005B1094"/>
    <w:rsid w:val="005E35E8"/>
    <w:rsid w:val="00607ED5"/>
    <w:rsid w:val="00711E33"/>
    <w:rsid w:val="0072348D"/>
    <w:rsid w:val="007412F7"/>
    <w:rsid w:val="00770933"/>
    <w:rsid w:val="00792EB7"/>
    <w:rsid w:val="007A7D3D"/>
    <w:rsid w:val="007F2C57"/>
    <w:rsid w:val="007F6986"/>
    <w:rsid w:val="008809B5"/>
    <w:rsid w:val="008943D8"/>
    <w:rsid w:val="008F62F8"/>
    <w:rsid w:val="009D4E09"/>
    <w:rsid w:val="00A56848"/>
    <w:rsid w:val="00AC68DE"/>
    <w:rsid w:val="00B52F39"/>
    <w:rsid w:val="00B77E88"/>
    <w:rsid w:val="00B82D16"/>
    <w:rsid w:val="00C65CBE"/>
    <w:rsid w:val="00C91629"/>
    <w:rsid w:val="00C92929"/>
    <w:rsid w:val="00DA6C6B"/>
    <w:rsid w:val="00DB3277"/>
    <w:rsid w:val="00DC25D7"/>
    <w:rsid w:val="00DE2D95"/>
    <w:rsid w:val="00DE59B1"/>
    <w:rsid w:val="00E57906"/>
    <w:rsid w:val="00E90E80"/>
    <w:rsid w:val="00E96B88"/>
    <w:rsid w:val="00EA1669"/>
    <w:rsid w:val="00ED511B"/>
    <w:rsid w:val="00F15F5C"/>
    <w:rsid w:val="00F7306B"/>
    <w:rsid w:val="00F92666"/>
    <w:rsid w:val="00FC4067"/>
    <w:rsid w:val="00F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4CCDE8A9-C165-467D-A16B-E5CE2BE9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545"/>
  </w:style>
  <w:style w:type="paragraph" w:styleId="a5">
    <w:name w:val="footer"/>
    <w:basedOn w:val="a"/>
    <w:link w:val="a6"/>
    <w:uiPriority w:val="99"/>
    <w:unhideWhenUsed/>
    <w:rsid w:val="003E5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545"/>
  </w:style>
  <w:style w:type="paragraph" w:styleId="a7">
    <w:name w:val="Balloon Text"/>
    <w:basedOn w:val="a"/>
    <w:link w:val="a8"/>
    <w:uiPriority w:val="99"/>
    <w:semiHidden/>
    <w:unhideWhenUsed/>
    <w:rsid w:val="00373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30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82D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B315A-049F-4931-AFCC-5288A098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熊谷　侑一郎（健康増進課）</dc:creator>
  <cp:lastModifiedBy>熊谷　侑一郎（健康増進課）</cp:lastModifiedBy>
  <cp:revision>21</cp:revision>
  <cp:lastPrinted>2019-07-03T04:05:00Z</cp:lastPrinted>
  <dcterms:created xsi:type="dcterms:W3CDTF">2020-03-17T06:37:00Z</dcterms:created>
  <dcterms:modified xsi:type="dcterms:W3CDTF">2020-05-12T03:06:00Z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